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EF1B8C" w:rsidRPr="00EB6549" w:rsidRDefault="00EF1B8C" w:rsidP="00EF1B8C">
      <w:pPr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EXTRAS</w:t>
      </w:r>
    </w:p>
    <w:p w:rsidR="00EF1B8C" w:rsidRPr="00EB6549" w:rsidRDefault="002A2AB6" w:rsidP="00EF1B8C">
      <w:pPr>
        <w:jc w:val="center"/>
        <w:rPr>
          <w:sz w:val="24"/>
          <w:szCs w:val="24"/>
          <w:lang w:val="ro-RO"/>
        </w:rPr>
      </w:pPr>
      <w:r w:rsidRPr="00EB6549">
        <w:rPr>
          <w:sz w:val="24"/>
          <w:szCs w:val="24"/>
          <w:lang w:val="ro-RO"/>
        </w:rPr>
        <w:t xml:space="preserve">din procesul-verbal nr. </w:t>
      </w:r>
      <w:r w:rsidR="008E3012">
        <w:rPr>
          <w:sz w:val="24"/>
          <w:szCs w:val="24"/>
          <w:lang w:val="ro-RO"/>
        </w:rPr>
        <w:t>2</w:t>
      </w:r>
      <w:r w:rsidR="00EA7057">
        <w:rPr>
          <w:sz w:val="24"/>
          <w:szCs w:val="24"/>
          <w:lang w:val="ro-RO"/>
        </w:rPr>
        <w:t xml:space="preserve"> </w:t>
      </w:r>
      <w:r w:rsidR="00EF1B8C" w:rsidRPr="00EB6549">
        <w:rPr>
          <w:sz w:val="24"/>
          <w:szCs w:val="24"/>
          <w:lang w:val="ro-RO"/>
        </w:rPr>
        <w:t xml:space="preserve">al şedinţei Biroului Secţiei Ştiinţe </w:t>
      </w:r>
      <w:r w:rsidR="00635C26" w:rsidRPr="00EB6549">
        <w:rPr>
          <w:sz w:val="24"/>
          <w:szCs w:val="24"/>
          <w:lang w:val="ro-RO"/>
        </w:rPr>
        <w:t xml:space="preserve">Exacte și </w:t>
      </w:r>
      <w:r w:rsidR="003C4D7F" w:rsidRPr="00EB6549">
        <w:rPr>
          <w:sz w:val="24"/>
          <w:szCs w:val="24"/>
          <w:lang w:val="ro-RO"/>
        </w:rPr>
        <w:t xml:space="preserve">Inginereşti din </w:t>
      </w:r>
      <w:r w:rsidR="00C92529">
        <w:rPr>
          <w:sz w:val="24"/>
          <w:szCs w:val="24"/>
          <w:lang w:val="ro-RO"/>
        </w:rPr>
        <w:t>03</w:t>
      </w:r>
      <w:r w:rsidR="00EA7057">
        <w:rPr>
          <w:sz w:val="24"/>
          <w:szCs w:val="24"/>
          <w:lang w:val="ro-RO"/>
        </w:rPr>
        <w:t xml:space="preserve"> mart</w:t>
      </w:r>
      <w:r w:rsidR="008E3012">
        <w:rPr>
          <w:sz w:val="24"/>
          <w:szCs w:val="24"/>
          <w:lang w:val="ro-RO"/>
        </w:rPr>
        <w:t>ie</w:t>
      </w:r>
      <w:r w:rsidR="00EA7057">
        <w:rPr>
          <w:sz w:val="24"/>
          <w:szCs w:val="24"/>
          <w:lang w:val="ro-RO"/>
        </w:rPr>
        <w:t xml:space="preserve"> </w:t>
      </w:r>
      <w:r w:rsidR="00EF1B8C" w:rsidRPr="00EB6549">
        <w:rPr>
          <w:sz w:val="24"/>
          <w:szCs w:val="24"/>
          <w:lang w:val="ro-RO"/>
        </w:rPr>
        <w:t>20</w:t>
      </w:r>
      <w:r w:rsidR="008E3012">
        <w:rPr>
          <w:sz w:val="24"/>
          <w:szCs w:val="24"/>
          <w:lang w:val="ro-RO"/>
        </w:rPr>
        <w:t>20</w:t>
      </w:r>
    </w:p>
    <w:p w:rsidR="00EF1B8C" w:rsidRPr="00EB6549" w:rsidRDefault="00EF1B8C" w:rsidP="008F6504">
      <w:pPr>
        <w:spacing w:line="120" w:lineRule="exact"/>
        <w:rPr>
          <w:sz w:val="24"/>
          <w:szCs w:val="24"/>
          <w:lang w:val="ro-RO"/>
        </w:rPr>
      </w:pPr>
    </w:p>
    <w:p w:rsidR="00EF1B8C" w:rsidRPr="00EB6549" w:rsidRDefault="00EF1B8C" w:rsidP="008F6504">
      <w:pPr>
        <w:rPr>
          <w:sz w:val="24"/>
          <w:szCs w:val="24"/>
          <w:lang w:val="ro-RO"/>
        </w:rPr>
      </w:pPr>
      <w:r w:rsidRPr="00EB6549">
        <w:rPr>
          <w:sz w:val="24"/>
          <w:szCs w:val="24"/>
          <w:lang w:val="ro-RO"/>
        </w:rPr>
        <w:tab/>
        <w:t>m. Chişinău</w:t>
      </w:r>
    </w:p>
    <w:p w:rsidR="00EF1B8C" w:rsidRPr="00EB6549" w:rsidRDefault="00EF1B8C" w:rsidP="008F6504">
      <w:pPr>
        <w:spacing w:line="120" w:lineRule="exact"/>
        <w:rPr>
          <w:sz w:val="24"/>
          <w:szCs w:val="24"/>
          <w:lang w:val="ro-RO"/>
        </w:rPr>
      </w:pPr>
    </w:p>
    <w:p w:rsidR="00EF1B8C" w:rsidRDefault="00EF1B8C" w:rsidP="008E3012">
      <w:pPr>
        <w:spacing w:line="288" w:lineRule="auto"/>
        <w:jc w:val="both"/>
        <w:rPr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Au fost prezenţi: </w:t>
      </w:r>
      <w:r w:rsidR="008E3012"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 w:rsidR="008E3012">
        <w:rPr>
          <w:sz w:val="24"/>
          <w:szCs w:val="24"/>
          <w:lang w:val="ro-RO"/>
        </w:rPr>
        <w:t>Veaceslav</w:t>
      </w:r>
      <w:proofErr w:type="spellEnd"/>
      <w:r w:rsidR="008E3012">
        <w:rPr>
          <w:sz w:val="24"/>
          <w:szCs w:val="24"/>
          <w:lang w:val="ro-RO"/>
        </w:rPr>
        <w:t xml:space="preserve">, dr. </w:t>
      </w:r>
      <w:proofErr w:type="spellStart"/>
      <w:r w:rsidR="008E3012">
        <w:rPr>
          <w:sz w:val="24"/>
          <w:szCs w:val="24"/>
          <w:lang w:val="ro-RO"/>
        </w:rPr>
        <w:t>hab</w:t>
      </w:r>
      <w:proofErr w:type="spellEnd"/>
      <w:r w:rsidR="008E3012">
        <w:rPr>
          <w:sz w:val="24"/>
          <w:szCs w:val="24"/>
          <w:lang w:val="ro-RO"/>
        </w:rPr>
        <w:t xml:space="preserve">. – adjunct conducător secție; </w:t>
      </w:r>
      <w:proofErr w:type="spellStart"/>
      <w:r w:rsidR="008E3012">
        <w:rPr>
          <w:sz w:val="24"/>
          <w:szCs w:val="24"/>
          <w:lang w:val="ro-RO"/>
        </w:rPr>
        <w:t>Dodon</w:t>
      </w:r>
      <w:proofErr w:type="spellEnd"/>
      <w:r w:rsidR="008E3012">
        <w:rPr>
          <w:sz w:val="24"/>
          <w:szCs w:val="24"/>
          <w:lang w:val="ro-RO"/>
        </w:rPr>
        <w:t xml:space="preserve"> Adelina, dr. – </w:t>
      </w:r>
      <w:r w:rsidR="006B61F5">
        <w:rPr>
          <w:sz w:val="24"/>
          <w:szCs w:val="24"/>
          <w:lang w:val="ro-RO"/>
        </w:rPr>
        <w:t>secretar științific secție; 6 membri aleși ai Biroului.</w:t>
      </w:r>
    </w:p>
    <w:p w:rsidR="008E3012" w:rsidRPr="00EB6549" w:rsidRDefault="008E3012" w:rsidP="008E3012">
      <w:pPr>
        <w:spacing w:line="288" w:lineRule="auto"/>
        <w:jc w:val="both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2342B0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EF1B8C" w:rsidRPr="00EA63BC" w:rsidRDefault="006B29EC" w:rsidP="00D44A05">
      <w:pPr>
        <w:shd w:val="clear" w:color="auto" w:fill="FFFFFF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C46833">
        <w:rPr>
          <w:sz w:val="24"/>
          <w:szCs w:val="24"/>
          <w:lang w:val="ro-RO"/>
        </w:rPr>
        <w:t xml:space="preserve">15.817.02.23F </w:t>
      </w:r>
      <w:r w:rsidR="00C46833" w:rsidRPr="00406F44">
        <w:rPr>
          <w:sz w:val="24"/>
          <w:szCs w:val="24"/>
          <w:lang w:val="ro-RO"/>
        </w:rPr>
        <w:t>Modelarea matematică a comportării materialelor de construcție: de la structură la macro</w:t>
      </w:r>
      <w:r w:rsidR="009005F1">
        <w:rPr>
          <w:sz w:val="24"/>
          <w:szCs w:val="24"/>
          <w:lang w:val="ro-RO"/>
        </w:rPr>
        <w:t>-pro</w:t>
      </w:r>
      <w:r w:rsidR="00C46833" w:rsidRPr="00406F44">
        <w:rPr>
          <w:sz w:val="24"/>
          <w:szCs w:val="24"/>
          <w:lang w:val="ro-RO"/>
        </w:rPr>
        <w:t>prietăți,</w:t>
      </w:r>
      <w:r w:rsidR="009005F1">
        <w:rPr>
          <w:sz w:val="24"/>
          <w:szCs w:val="24"/>
          <w:lang w:val="ro-RO"/>
        </w:rPr>
        <w:t xml:space="preserve"> </w:t>
      </w:r>
      <w:r w:rsidR="00C46833" w:rsidRPr="00233CED">
        <w:rPr>
          <w:sz w:val="24"/>
          <w:szCs w:val="24"/>
          <w:lang w:val="ro-RO"/>
        </w:rPr>
        <w:t xml:space="preserve">director proiect </w:t>
      </w:r>
      <w:r w:rsidR="00C46833">
        <w:rPr>
          <w:sz w:val="24"/>
          <w:szCs w:val="24"/>
          <w:lang w:val="ro-RO"/>
        </w:rPr>
        <w:t>dr. MARINA Viorica</w:t>
      </w:r>
      <w:r w:rsidR="001A686C" w:rsidRPr="00EA63BC">
        <w:rPr>
          <w:sz w:val="24"/>
          <w:szCs w:val="24"/>
          <w:lang w:val="ro-RO"/>
        </w:rPr>
        <w:t>,</w:t>
      </w:r>
      <w:r w:rsidR="00F42416">
        <w:rPr>
          <w:sz w:val="24"/>
          <w:szCs w:val="24"/>
          <w:lang w:val="ro-RO"/>
        </w:rPr>
        <w:t xml:space="preserve"> </w:t>
      </w:r>
      <w:r w:rsidR="00EC721C">
        <w:rPr>
          <w:sz w:val="24"/>
          <w:szCs w:val="24"/>
          <w:lang w:val="ro-RO"/>
        </w:rPr>
        <w:t>Universitatea Tehnică a Moldovei</w:t>
      </w:r>
      <w:r w:rsidR="00643A00" w:rsidRPr="00643A00">
        <w:rPr>
          <w:sz w:val="24"/>
          <w:szCs w:val="24"/>
          <w:shd w:val="clear" w:color="auto" w:fill="FFFFFF"/>
          <w:lang w:val="ro-RO"/>
        </w:rPr>
        <w:t>.</w:t>
      </w:r>
    </w:p>
    <w:p w:rsidR="001E7E22" w:rsidRPr="00EA63BC" w:rsidRDefault="001E7E22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044C8F">
      <w:pPr>
        <w:spacing w:line="264" w:lineRule="auto"/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044C8F">
      <w:pPr>
        <w:spacing w:line="264" w:lineRule="auto"/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044C8F">
      <w:pPr>
        <w:spacing w:line="264" w:lineRule="auto"/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F42416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93CB9" w:rsidRDefault="00C25CD9" w:rsidP="00044C8F">
      <w:pPr>
        <w:spacing w:line="264" w:lineRule="auto"/>
        <w:ind w:firstLine="567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F42416">
        <w:rPr>
          <w:i/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–</w:t>
      </w:r>
      <w:r w:rsidR="00F42416">
        <w:rPr>
          <w:sz w:val="24"/>
          <w:szCs w:val="24"/>
          <w:lang w:val="ro-RO"/>
        </w:rPr>
        <w:t xml:space="preserve"> </w:t>
      </w:r>
      <w:r w:rsidR="005063B9">
        <w:rPr>
          <w:sz w:val="24"/>
          <w:szCs w:val="24"/>
          <w:lang w:val="en-US"/>
        </w:rPr>
        <w:t>“</w:t>
      </w:r>
      <w:r w:rsidR="00CB2343">
        <w:rPr>
          <w:sz w:val="24"/>
          <w:szCs w:val="24"/>
          <w:lang w:val="ro-RO"/>
        </w:rPr>
        <w:t>înaltă</w:t>
      </w:r>
      <w:r w:rsidR="005063B9">
        <w:rPr>
          <w:sz w:val="24"/>
          <w:szCs w:val="24"/>
          <w:lang w:val="ro-RO"/>
        </w:rPr>
        <w:t>”</w:t>
      </w:r>
      <w:r w:rsidR="00C47239">
        <w:rPr>
          <w:sz w:val="24"/>
          <w:szCs w:val="24"/>
          <w:lang w:val="ro-RO"/>
        </w:rPr>
        <w:t>.</w:t>
      </w:r>
    </w:p>
    <w:p w:rsidR="00E74F39" w:rsidRPr="00550E28" w:rsidRDefault="00E74F39" w:rsidP="00044C8F">
      <w:pPr>
        <w:pStyle w:val="ListParagraph"/>
        <w:numPr>
          <w:ilvl w:val="0"/>
          <w:numId w:val="3"/>
        </w:numPr>
        <w:spacing w:line="264" w:lineRule="auto"/>
        <w:contextualSpacing w:val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Pr="00E74F39">
        <w:rPr>
          <w:sz w:val="24"/>
          <w:szCs w:val="24"/>
          <w:lang w:val="ro-RO"/>
        </w:rPr>
        <w:t xml:space="preserve"> fost stabilită structura relaţiilor între deformaţie, tensiune, temperatură şi timp, la scară microscopică</w:t>
      </w:r>
      <w:r>
        <w:rPr>
          <w:sz w:val="24"/>
          <w:szCs w:val="24"/>
          <w:lang w:val="ro-RO"/>
        </w:rPr>
        <w:t>, pentru materialele de construcție</w:t>
      </w:r>
      <w:r w:rsidRPr="00E74F39">
        <w:rPr>
          <w:sz w:val="24"/>
          <w:szCs w:val="24"/>
          <w:lang w:val="ro-RO"/>
        </w:rPr>
        <w:t xml:space="preserve">. </w:t>
      </w:r>
      <w:r w:rsidR="005105B6">
        <w:rPr>
          <w:sz w:val="24"/>
          <w:szCs w:val="24"/>
          <w:lang w:val="ro-RO"/>
        </w:rPr>
        <w:t>A</w:t>
      </w:r>
      <w:r w:rsidRPr="005105B6">
        <w:rPr>
          <w:sz w:val="24"/>
          <w:szCs w:val="24"/>
          <w:lang w:val="ro-RO"/>
        </w:rPr>
        <w:t>u fost deduse ecuaţiile constitutive la scară macroscopică</w:t>
      </w:r>
      <w:r w:rsidR="00F42416">
        <w:rPr>
          <w:sz w:val="24"/>
          <w:szCs w:val="24"/>
          <w:lang w:val="ro-RO"/>
        </w:rPr>
        <w:t xml:space="preserve"> </w:t>
      </w:r>
      <w:r w:rsidR="00550E28" w:rsidRPr="00550E28">
        <w:rPr>
          <w:sz w:val="24"/>
          <w:szCs w:val="24"/>
          <w:lang w:val="ro-RO"/>
        </w:rPr>
        <w:t xml:space="preserve">pentru procese </w:t>
      </w:r>
      <w:proofErr w:type="spellStart"/>
      <w:r w:rsidR="00550E28" w:rsidRPr="00550E28">
        <w:rPr>
          <w:sz w:val="24"/>
          <w:szCs w:val="24"/>
          <w:lang w:val="ro-RO"/>
        </w:rPr>
        <w:t>termoviscoel</w:t>
      </w:r>
      <w:r w:rsidR="00550E28">
        <w:rPr>
          <w:sz w:val="24"/>
          <w:szCs w:val="24"/>
          <w:lang w:val="ro-RO"/>
        </w:rPr>
        <w:t>a</w:t>
      </w:r>
      <w:r w:rsidR="00550E28" w:rsidRPr="00550E28">
        <w:rPr>
          <w:sz w:val="24"/>
          <w:szCs w:val="24"/>
          <w:lang w:val="ro-RO"/>
        </w:rPr>
        <w:t>stice</w:t>
      </w:r>
      <w:proofErr w:type="spellEnd"/>
      <w:r w:rsidR="00550E28" w:rsidRPr="00550E28">
        <w:rPr>
          <w:sz w:val="24"/>
          <w:szCs w:val="24"/>
          <w:lang w:val="ro-RO"/>
        </w:rPr>
        <w:t xml:space="preserve">, </w:t>
      </w:r>
      <w:proofErr w:type="spellStart"/>
      <w:r w:rsidR="00550E28" w:rsidRPr="00550E28">
        <w:rPr>
          <w:sz w:val="24"/>
          <w:szCs w:val="24"/>
          <w:lang w:val="ro-RO"/>
        </w:rPr>
        <w:t>termoviscoela</w:t>
      </w:r>
      <w:r w:rsidR="00550E28">
        <w:rPr>
          <w:sz w:val="24"/>
          <w:szCs w:val="24"/>
          <w:lang w:val="ro-RO"/>
        </w:rPr>
        <w:t>s</w:t>
      </w:r>
      <w:r w:rsidR="00550E28" w:rsidRPr="00550E28">
        <w:rPr>
          <w:sz w:val="24"/>
          <w:szCs w:val="24"/>
          <w:lang w:val="ro-RO"/>
        </w:rPr>
        <w:t>toplastice</w:t>
      </w:r>
      <w:proofErr w:type="spellEnd"/>
      <w:r w:rsidR="00550E28" w:rsidRPr="00550E28">
        <w:rPr>
          <w:sz w:val="24"/>
          <w:szCs w:val="24"/>
          <w:lang w:val="ro-RO"/>
        </w:rPr>
        <w:t xml:space="preserve">, </w:t>
      </w:r>
      <w:proofErr w:type="spellStart"/>
      <w:r w:rsidR="00550E28" w:rsidRPr="00550E28">
        <w:rPr>
          <w:sz w:val="24"/>
          <w:szCs w:val="24"/>
          <w:lang w:val="ro-RO"/>
        </w:rPr>
        <w:t>termoviscoplastice</w:t>
      </w:r>
      <w:proofErr w:type="spellEnd"/>
      <w:r w:rsidR="00550E28" w:rsidRPr="00550E28">
        <w:rPr>
          <w:sz w:val="24"/>
          <w:szCs w:val="24"/>
          <w:lang w:val="ro-RO"/>
        </w:rPr>
        <w:t>.</w:t>
      </w:r>
      <w:r w:rsidR="00F42416">
        <w:rPr>
          <w:sz w:val="24"/>
          <w:szCs w:val="24"/>
          <w:lang w:val="ro-RO"/>
        </w:rPr>
        <w:t xml:space="preserve"> </w:t>
      </w:r>
      <w:r w:rsidR="005105B6" w:rsidRPr="00550E28">
        <w:rPr>
          <w:sz w:val="24"/>
          <w:szCs w:val="24"/>
          <w:lang w:val="ro-RO"/>
        </w:rPr>
        <w:t>A fost f</w:t>
      </w:r>
      <w:r w:rsidRPr="00550E28">
        <w:rPr>
          <w:sz w:val="24"/>
          <w:szCs w:val="24"/>
          <w:lang w:val="ro-RO"/>
        </w:rPr>
        <w:t>ormulat criteriul de fisurare a particulei material</w:t>
      </w:r>
      <w:r w:rsidR="005105B6" w:rsidRPr="00550E28">
        <w:rPr>
          <w:sz w:val="24"/>
          <w:szCs w:val="24"/>
          <w:lang w:val="ro-RO"/>
        </w:rPr>
        <w:t>e</w:t>
      </w:r>
      <w:r w:rsidRPr="00550E28">
        <w:rPr>
          <w:sz w:val="24"/>
          <w:szCs w:val="24"/>
          <w:lang w:val="ro-RO"/>
        </w:rPr>
        <w:t xml:space="preserve"> în funcție de istoria acțiunii exterioare și micro</w:t>
      </w:r>
      <w:r w:rsidR="005105B6" w:rsidRPr="00550E28">
        <w:rPr>
          <w:sz w:val="24"/>
          <w:szCs w:val="24"/>
          <w:lang w:val="ro-RO"/>
        </w:rPr>
        <w:t>s</w:t>
      </w:r>
      <w:r w:rsidRPr="00550E28">
        <w:rPr>
          <w:sz w:val="24"/>
          <w:szCs w:val="24"/>
          <w:lang w:val="ro-RO"/>
        </w:rPr>
        <w:t>tructura materialului. A fost analizată comportarea materialului în funcţie de condițiile de explo</w:t>
      </w:r>
      <w:r w:rsidR="005105B6" w:rsidRPr="00550E28">
        <w:rPr>
          <w:sz w:val="24"/>
          <w:szCs w:val="24"/>
          <w:lang w:val="ro-RO"/>
        </w:rPr>
        <w:t>a</w:t>
      </w:r>
      <w:r w:rsidRPr="00550E28">
        <w:rPr>
          <w:sz w:val="24"/>
          <w:szCs w:val="24"/>
          <w:lang w:val="ro-RO"/>
        </w:rPr>
        <w:t xml:space="preserve">tare a elementelor de construcție. </w:t>
      </w:r>
    </w:p>
    <w:p w:rsidR="003B1123" w:rsidRDefault="003B1123" w:rsidP="003B1123">
      <w:pPr>
        <w:pStyle w:val="ListParagraph"/>
        <w:spacing w:line="120" w:lineRule="exact"/>
        <w:ind w:left="924"/>
        <w:jc w:val="both"/>
        <w:rPr>
          <w:sz w:val="24"/>
          <w:szCs w:val="24"/>
          <w:lang w:val="ro-RO"/>
        </w:rPr>
      </w:pPr>
    </w:p>
    <w:p w:rsidR="00550E28" w:rsidRDefault="00801E12" w:rsidP="003B1123">
      <w:pPr>
        <w:ind w:firstLine="567"/>
        <w:jc w:val="both"/>
        <w:rPr>
          <w:sz w:val="24"/>
          <w:szCs w:val="24"/>
          <w:lang w:val="ro-RO"/>
        </w:rPr>
      </w:pPr>
      <w:r w:rsidRPr="003B1123">
        <w:rPr>
          <w:sz w:val="24"/>
          <w:szCs w:val="24"/>
          <w:lang w:val="ro-RO"/>
        </w:rPr>
        <w:t xml:space="preserve">Rezultatele au fost publicate </w:t>
      </w:r>
      <w:r w:rsidR="000D1736" w:rsidRPr="003B1123">
        <w:rPr>
          <w:sz w:val="24"/>
          <w:szCs w:val="24"/>
          <w:lang w:val="ro-RO"/>
        </w:rPr>
        <w:t>în</w:t>
      </w:r>
      <w:r w:rsidR="003B1123">
        <w:rPr>
          <w:sz w:val="24"/>
          <w:szCs w:val="24"/>
          <w:lang w:val="ro-RO"/>
        </w:rPr>
        <w:t>tr-</w:t>
      </w:r>
      <w:r w:rsidR="00550E28">
        <w:rPr>
          <w:sz w:val="24"/>
          <w:szCs w:val="24"/>
          <w:lang w:val="ro-RO"/>
        </w:rPr>
        <w:t xml:space="preserve">un articol în revistă </w:t>
      </w:r>
      <w:r w:rsidR="007E5487">
        <w:rPr>
          <w:sz w:val="24"/>
          <w:szCs w:val="24"/>
          <w:lang w:val="ro-RO"/>
        </w:rPr>
        <w:t>din străinătate și</w:t>
      </w:r>
      <w:r w:rsidR="00881A1B">
        <w:rPr>
          <w:sz w:val="24"/>
          <w:szCs w:val="24"/>
          <w:lang w:val="ro-RO"/>
        </w:rPr>
        <w:t xml:space="preserve"> 2 lucrări în culegeri.</w:t>
      </w:r>
    </w:p>
    <w:p w:rsidR="007C1FE8" w:rsidRDefault="007C1FE8" w:rsidP="003E0C80">
      <w:pPr>
        <w:jc w:val="both"/>
        <w:rPr>
          <w:i/>
          <w:sz w:val="24"/>
          <w:szCs w:val="24"/>
          <w:lang w:val="ro-RO"/>
        </w:rPr>
      </w:pPr>
    </w:p>
    <w:p w:rsidR="00BD7E08" w:rsidRPr="00193299" w:rsidRDefault="007C1FE8" w:rsidP="00371F0F">
      <w:pPr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D15176">
        <w:rPr>
          <w:sz w:val="24"/>
          <w:szCs w:val="24"/>
          <w:lang w:val="ro-RO"/>
        </w:rPr>
        <w:t>, rezultatele sunt utilizate actualmente și există perspectivă de implementare</w:t>
      </w:r>
      <w:r w:rsidR="005759A9">
        <w:rPr>
          <w:sz w:val="24"/>
          <w:szCs w:val="24"/>
          <w:lang w:val="ro-RO"/>
        </w:rPr>
        <w:t xml:space="preserve"> în domeniul de proiectare a construcțiilor</w:t>
      </w:r>
      <w:r w:rsidR="003061CD">
        <w:rPr>
          <w:sz w:val="24"/>
          <w:szCs w:val="24"/>
          <w:lang w:val="ro-RO"/>
        </w:rPr>
        <w:t>.</w:t>
      </w:r>
      <w:r w:rsidR="00BD7E08">
        <w:rPr>
          <w:sz w:val="24"/>
          <w:szCs w:val="24"/>
          <w:lang w:val="ro-RO"/>
        </w:rPr>
        <w:t xml:space="preserve"> Ec</w:t>
      </w:r>
      <w:r w:rsidR="00F42A80">
        <w:rPr>
          <w:sz w:val="24"/>
          <w:szCs w:val="24"/>
          <w:lang w:val="ro-RO"/>
        </w:rPr>
        <w:t>uațiile constitu</w:t>
      </w:r>
      <w:r w:rsidR="00BD7E08">
        <w:rPr>
          <w:sz w:val="24"/>
          <w:szCs w:val="24"/>
          <w:lang w:val="ro-RO"/>
        </w:rPr>
        <w:t>tive macroscopice obținute descriu comportarea materialelor de construcții in dependență de acțiunile factorilor extern</w:t>
      </w:r>
      <w:r w:rsidR="00E06102">
        <w:rPr>
          <w:sz w:val="24"/>
          <w:szCs w:val="24"/>
          <w:lang w:val="ro-RO"/>
        </w:rPr>
        <w:t>i</w:t>
      </w:r>
      <w:r w:rsidR="00BD7E08">
        <w:rPr>
          <w:sz w:val="24"/>
          <w:szCs w:val="24"/>
          <w:lang w:val="ro-RO"/>
        </w:rPr>
        <w:t xml:space="preserve"> considerați. </w:t>
      </w:r>
    </w:p>
    <w:p w:rsidR="00B073AB" w:rsidRPr="002D781F" w:rsidRDefault="00B073AB" w:rsidP="00371F0F">
      <w:pPr>
        <w:jc w:val="both"/>
        <w:rPr>
          <w:sz w:val="24"/>
          <w:szCs w:val="24"/>
          <w:lang w:val="ro-RO"/>
        </w:rPr>
      </w:pPr>
    </w:p>
    <w:p w:rsidR="00B868BE" w:rsidRDefault="009F27B7" w:rsidP="00371F0F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7F5D5F">
        <w:rPr>
          <w:sz w:val="24"/>
          <w:szCs w:val="24"/>
          <w:lang w:val="ro-RO"/>
        </w:rPr>
        <w:t>suficientă</w:t>
      </w:r>
      <w:r w:rsidR="00840905">
        <w:rPr>
          <w:sz w:val="24"/>
          <w:szCs w:val="24"/>
          <w:lang w:val="ro-RO"/>
        </w:rPr>
        <w:t xml:space="preserve">, din </w:t>
      </w:r>
      <w:r w:rsidR="007F5D5F">
        <w:rPr>
          <w:sz w:val="24"/>
          <w:szCs w:val="24"/>
          <w:lang w:val="ro-RO"/>
        </w:rPr>
        <w:t>personalul științific de 5 membri, 2</w:t>
      </w:r>
      <w:r w:rsidR="00840905">
        <w:rPr>
          <w:sz w:val="24"/>
          <w:szCs w:val="24"/>
          <w:lang w:val="ro-RO"/>
        </w:rPr>
        <w:t xml:space="preserve"> sunt tineri.</w:t>
      </w:r>
    </w:p>
    <w:p w:rsidR="00B868BE" w:rsidRDefault="00B868BE" w:rsidP="00371F0F">
      <w:pPr>
        <w:jc w:val="both"/>
        <w:rPr>
          <w:i/>
          <w:sz w:val="24"/>
          <w:szCs w:val="24"/>
          <w:lang w:val="ro-RO"/>
        </w:rPr>
      </w:pPr>
    </w:p>
    <w:p w:rsidR="0042491F" w:rsidRDefault="0042491F" w:rsidP="003E0C80">
      <w:pPr>
        <w:ind w:firstLine="567"/>
        <w:jc w:val="both"/>
        <w:rPr>
          <w:i/>
          <w:sz w:val="24"/>
          <w:szCs w:val="24"/>
          <w:lang w:val="ro-RO"/>
        </w:rPr>
      </w:pPr>
    </w:p>
    <w:p w:rsidR="0015486D" w:rsidRDefault="00E74B2F" w:rsidP="003E0C80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 w:rsidR="00615E7B">
        <w:rPr>
          <w:sz w:val="24"/>
          <w:szCs w:val="24"/>
          <w:lang w:val="ro-RO"/>
        </w:rPr>
        <w:t xml:space="preserve"> – </w:t>
      </w:r>
      <w:r w:rsidR="00C40D09">
        <w:rPr>
          <w:sz w:val="24"/>
          <w:szCs w:val="24"/>
          <w:lang w:val="ro-RO"/>
        </w:rPr>
        <w:t>pozitivă</w:t>
      </w:r>
      <w:r w:rsidR="00CB1EB6">
        <w:rPr>
          <w:sz w:val="24"/>
          <w:szCs w:val="24"/>
          <w:lang w:val="ro-RO"/>
        </w:rPr>
        <w:t>.</w:t>
      </w:r>
      <w:r w:rsidR="00F42416">
        <w:rPr>
          <w:sz w:val="24"/>
          <w:szCs w:val="24"/>
          <w:lang w:val="ro-RO"/>
        </w:rPr>
        <w:t xml:space="preserve"> </w:t>
      </w:r>
      <w:r w:rsidR="00897398" w:rsidRPr="00897398">
        <w:rPr>
          <w:sz w:val="24"/>
          <w:szCs w:val="24"/>
          <w:lang w:val="ro-RO"/>
        </w:rPr>
        <w:t>Î</w:t>
      </w:r>
      <w:r w:rsidR="00D624AD" w:rsidRPr="00897398">
        <w:rPr>
          <w:sz w:val="24"/>
          <w:szCs w:val="24"/>
          <w:lang w:val="ro-RO"/>
        </w:rPr>
        <w:t>n colaborare cu colegii de la Institutul de Mat</w:t>
      </w:r>
      <w:r w:rsidR="00897398">
        <w:rPr>
          <w:sz w:val="24"/>
          <w:szCs w:val="24"/>
          <w:lang w:val="ro-RO"/>
        </w:rPr>
        <w:t>ematica și Mecanica al Academie</w:t>
      </w:r>
      <w:r w:rsidR="00D624AD" w:rsidRPr="00897398">
        <w:rPr>
          <w:sz w:val="24"/>
          <w:szCs w:val="24"/>
          <w:lang w:val="ro-RO"/>
        </w:rPr>
        <w:t xml:space="preserve">i </w:t>
      </w:r>
      <w:r w:rsidR="00897398">
        <w:rPr>
          <w:sz w:val="24"/>
          <w:szCs w:val="24"/>
          <w:lang w:val="ro-RO"/>
        </w:rPr>
        <w:t>Române</w:t>
      </w:r>
      <w:r w:rsidR="00D624AD" w:rsidRPr="00897398">
        <w:rPr>
          <w:sz w:val="24"/>
          <w:szCs w:val="24"/>
          <w:lang w:val="ro-RO"/>
        </w:rPr>
        <w:t xml:space="preserve"> și </w:t>
      </w:r>
      <w:r w:rsidR="00897398">
        <w:rPr>
          <w:sz w:val="24"/>
          <w:szCs w:val="24"/>
          <w:lang w:val="ro-RO"/>
        </w:rPr>
        <w:t>de la Institutul</w:t>
      </w:r>
      <w:r w:rsidR="00D624AD" w:rsidRPr="00897398">
        <w:rPr>
          <w:sz w:val="24"/>
          <w:szCs w:val="24"/>
          <w:lang w:val="ro-RO"/>
        </w:rPr>
        <w:t xml:space="preserve"> de Mecanica al </w:t>
      </w:r>
      <w:r w:rsidR="00897398">
        <w:rPr>
          <w:sz w:val="24"/>
          <w:szCs w:val="24"/>
          <w:lang w:val="ro-RO"/>
        </w:rPr>
        <w:t>Academiei</w:t>
      </w:r>
      <w:r w:rsidR="00D624AD" w:rsidRPr="00897398">
        <w:rPr>
          <w:sz w:val="24"/>
          <w:szCs w:val="24"/>
          <w:lang w:val="ro-RO"/>
        </w:rPr>
        <w:t xml:space="preserve"> Naționale a Ucrainei </w:t>
      </w:r>
      <w:r w:rsidR="0015486D">
        <w:rPr>
          <w:sz w:val="24"/>
          <w:szCs w:val="24"/>
          <w:lang w:val="ro-RO"/>
        </w:rPr>
        <w:t>este în pregătire</w:t>
      </w:r>
      <w:r w:rsidR="00897398">
        <w:rPr>
          <w:sz w:val="24"/>
          <w:szCs w:val="24"/>
          <w:lang w:val="ro-RO"/>
        </w:rPr>
        <w:t xml:space="preserve"> o</w:t>
      </w:r>
      <w:r w:rsidR="00F42416">
        <w:rPr>
          <w:sz w:val="24"/>
          <w:szCs w:val="24"/>
          <w:lang w:val="ro-RO"/>
        </w:rPr>
        <w:t xml:space="preserve"> </w:t>
      </w:r>
      <w:r w:rsidR="00897398">
        <w:rPr>
          <w:sz w:val="24"/>
          <w:szCs w:val="24"/>
          <w:lang w:val="ro-RO"/>
        </w:rPr>
        <w:t>propunere de</w:t>
      </w:r>
      <w:r w:rsidR="00D624AD" w:rsidRPr="00897398">
        <w:rPr>
          <w:sz w:val="24"/>
          <w:szCs w:val="24"/>
          <w:lang w:val="ro-RO"/>
        </w:rPr>
        <w:t xml:space="preserve"> proie</w:t>
      </w:r>
      <w:r w:rsidR="00897398">
        <w:rPr>
          <w:sz w:val="24"/>
          <w:szCs w:val="24"/>
          <w:lang w:val="ro-RO"/>
        </w:rPr>
        <w:t>c</w:t>
      </w:r>
      <w:r w:rsidR="00D624AD" w:rsidRPr="00897398">
        <w:rPr>
          <w:sz w:val="24"/>
          <w:szCs w:val="24"/>
          <w:lang w:val="ro-RO"/>
        </w:rPr>
        <w:t>t</w:t>
      </w:r>
      <w:r w:rsidR="00F42416">
        <w:rPr>
          <w:sz w:val="24"/>
          <w:szCs w:val="24"/>
          <w:lang w:val="ro-RO"/>
        </w:rPr>
        <w:t xml:space="preserve"> </w:t>
      </w:r>
      <w:r w:rsidR="0015486D" w:rsidRPr="0015486D">
        <w:rPr>
          <w:sz w:val="24"/>
          <w:szCs w:val="24"/>
          <w:lang w:val="ro-RO"/>
        </w:rPr>
        <w:t xml:space="preserve">în cadrul </w:t>
      </w:r>
      <w:r w:rsidR="0004623A">
        <w:rPr>
          <w:sz w:val="24"/>
          <w:szCs w:val="24"/>
          <w:lang w:val="ro-RO"/>
        </w:rPr>
        <w:t xml:space="preserve">programului </w:t>
      </w:r>
      <w:r w:rsidR="0015486D" w:rsidRPr="0015486D">
        <w:rPr>
          <w:sz w:val="24"/>
          <w:szCs w:val="24"/>
          <w:lang w:val="ro-RO"/>
        </w:rPr>
        <w:t>Orizont Europa.</w:t>
      </w:r>
    </w:p>
    <w:p w:rsidR="007C4FCE" w:rsidRDefault="007C4FCE" w:rsidP="003E0C80">
      <w:pPr>
        <w:ind w:firstLine="567"/>
        <w:jc w:val="both"/>
        <w:rPr>
          <w:sz w:val="24"/>
          <w:szCs w:val="24"/>
          <w:lang w:val="ro-RO"/>
        </w:rPr>
      </w:pPr>
    </w:p>
    <w:p w:rsidR="007C4FCE" w:rsidRPr="00487D39" w:rsidRDefault="007C4FCE" w:rsidP="007C4FCE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CA6669" w:rsidRPr="00311AFD" w:rsidRDefault="00CA6669" w:rsidP="008A219D">
      <w:pPr>
        <w:tabs>
          <w:tab w:val="num" w:pos="720"/>
        </w:tabs>
        <w:spacing w:line="120" w:lineRule="exact"/>
        <w:ind w:firstLine="567"/>
        <w:rPr>
          <w:sz w:val="24"/>
          <w:szCs w:val="24"/>
          <w:lang w:val="ro-RO"/>
        </w:rPr>
      </w:pPr>
    </w:p>
    <w:p w:rsidR="00615E7B" w:rsidRPr="0027474E" w:rsidRDefault="004F3B9E" w:rsidP="00E01487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Infrastructura ș</w:t>
      </w:r>
      <w:r w:rsidR="00D53571">
        <w:rPr>
          <w:i/>
          <w:sz w:val="24"/>
          <w:szCs w:val="24"/>
          <w:lang w:val="ro-RO"/>
        </w:rPr>
        <w:t>i echipamentul de cercetare utilizat</w:t>
      </w:r>
      <w:r w:rsidR="00615E7B">
        <w:rPr>
          <w:sz w:val="24"/>
          <w:szCs w:val="24"/>
          <w:lang w:val="ro-RO"/>
        </w:rPr>
        <w:t xml:space="preserve"> – </w:t>
      </w:r>
      <w:r w:rsidR="006545B7">
        <w:rPr>
          <w:sz w:val="24"/>
          <w:szCs w:val="24"/>
          <w:lang w:val="ro-RO"/>
        </w:rPr>
        <w:t>au fost utilizate calculatoare și soft-uri performante</w:t>
      </w:r>
      <w:r w:rsidR="0027474E" w:rsidRPr="0027474E">
        <w:rPr>
          <w:sz w:val="24"/>
          <w:szCs w:val="24"/>
          <w:lang w:val="ro-RO"/>
        </w:rPr>
        <w:t>.</w:t>
      </w:r>
    </w:p>
    <w:p w:rsidR="00615E7B" w:rsidRDefault="00615E7B" w:rsidP="00E01487">
      <w:pPr>
        <w:shd w:val="clear" w:color="auto" w:fill="FFFFFF"/>
        <w:ind w:firstLine="567"/>
        <w:jc w:val="both"/>
        <w:rPr>
          <w:sz w:val="24"/>
          <w:szCs w:val="24"/>
          <w:lang w:val="ro-RO"/>
        </w:rPr>
      </w:pPr>
    </w:p>
    <w:p w:rsidR="000A1E09" w:rsidRDefault="000A1E09" w:rsidP="00844B93">
      <w:pPr>
        <w:rPr>
          <w:sz w:val="24"/>
          <w:szCs w:val="24"/>
          <w:lang w:val="ro-RO"/>
        </w:rPr>
      </w:pPr>
    </w:p>
    <w:p w:rsidR="006F0706" w:rsidRDefault="006F0706" w:rsidP="006F0706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  <w:bookmarkStart w:id="0" w:name="_GoBack"/>
      <w:bookmarkEnd w:id="0"/>
    </w:p>
    <w:p w:rsidR="006F0706" w:rsidRDefault="006F0706" w:rsidP="006F0706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6F0706" w:rsidRDefault="006F0706" w:rsidP="006F0706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6F0706" w:rsidRDefault="006F0706" w:rsidP="006F0706">
      <w:pPr>
        <w:rPr>
          <w:b/>
          <w:sz w:val="24"/>
          <w:szCs w:val="24"/>
          <w:lang w:val="ro-RO"/>
        </w:rPr>
      </w:pPr>
    </w:p>
    <w:p w:rsidR="006F0706" w:rsidRDefault="006F0706" w:rsidP="006F0706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6F0706" w:rsidRDefault="006F0706" w:rsidP="006F0706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6F0706" w:rsidRPr="0065046E" w:rsidRDefault="006F0706" w:rsidP="00844B93">
      <w:pPr>
        <w:rPr>
          <w:sz w:val="24"/>
          <w:szCs w:val="24"/>
          <w:lang w:val="ro-RO"/>
        </w:rPr>
      </w:pPr>
    </w:p>
    <w:sectPr w:rsidR="006F0706" w:rsidRPr="0065046E" w:rsidSect="0042491F">
      <w:footerReference w:type="default" r:id="rId9"/>
      <w:pgSz w:w="11906" w:h="16838"/>
      <w:pgMar w:top="568" w:right="850" w:bottom="156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8F" w:rsidRDefault="00685E8F" w:rsidP="007204DD">
      <w:r>
        <w:separator/>
      </w:r>
    </w:p>
  </w:endnote>
  <w:endnote w:type="continuationSeparator" w:id="0">
    <w:p w:rsidR="00685E8F" w:rsidRDefault="00685E8F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603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4C8F" w:rsidRDefault="00E85AF5">
        <w:pPr>
          <w:pStyle w:val="Footer"/>
          <w:jc w:val="right"/>
        </w:pPr>
        <w:r>
          <w:fldChar w:fldCharType="begin"/>
        </w:r>
        <w:r w:rsidR="00044C8F">
          <w:instrText xml:space="preserve"> PAGE   \* MERGEFORMAT </w:instrText>
        </w:r>
        <w:r>
          <w:fldChar w:fldCharType="separate"/>
        </w:r>
        <w:r w:rsidR="007C4F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4DD" w:rsidRDefault="00720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8F" w:rsidRDefault="00685E8F" w:rsidP="007204DD">
      <w:r>
        <w:separator/>
      </w:r>
    </w:p>
  </w:footnote>
  <w:footnote w:type="continuationSeparator" w:id="0">
    <w:p w:rsidR="00685E8F" w:rsidRDefault="00685E8F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A18"/>
    <w:rsid w:val="00000BE2"/>
    <w:rsid w:val="00014542"/>
    <w:rsid w:val="00015238"/>
    <w:rsid w:val="0001525B"/>
    <w:rsid w:val="00015502"/>
    <w:rsid w:val="00020645"/>
    <w:rsid w:val="00025DE9"/>
    <w:rsid w:val="0003104A"/>
    <w:rsid w:val="000335AD"/>
    <w:rsid w:val="0003554A"/>
    <w:rsid w:val="0004098E"/>
    <w:rsid w:val="000417D3"/>
    <w:rsid w:val="00044C8F"/>
    <w:rsid w:val="0004623A"/>
    <w:rsid w:val="000525A6"/>
    <w:rsid w:val="00053AB7"/>
    <w:rsid w:val="0005546D"/>
    <w:rsid w:val="00061D70"/>
    <w:rsid w:val="00066826"/>
    <w:rsid w:val="00066FD9"/>
    <w:rsid w:val="000723E3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0655"/>
    <w:rsid w:val="000A1E09"/>
    <w:rsid w:val="000A4C53"/>
    <w:rsid w:val="000B3FDC"/>
    <w:rsid w:val="000C24BA"/>
    <w:rsid w:val="000C7802"/>
    <w:rsid w:val="000D1340"/>
    <w:rsid w:val="000D1736"/>
    <w:rsid w:val="000D5382"/>
    <w:rsid w:val="000F11DE"/>
    <w:rsid w:val="000F4F2D"/>
    <w:rsid w:val="000F4F74"/>
    <w:rsid w:val="000F6A2C"/>
    <w:rsid w:val="00101ED2"/>
    <w:rsid w:val="001029BE"/>
    <w:rsid w:val="00104A16"/>
    <w:rsid w:val="00106634"/>
    <w:rsid w:val="00111E2F"/>
    <w:rsid w:val="0011488C"/>
    <w:rsid w:val="00115D37"/>
    <w:rsid w:val="00121F4F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5486D"/>
    <w:rsid w:val="00160036"/>
    <w:rsid w:val="0016342C"/>
    <w:rsid w:val="0016762C"/>
    <w:rsid w:val="00171E84"/>
    <w:rsid w:val="00172FCF"/>
    <w:rsid w:val="00182F9E"/>
    <w:rsid w:val="00184971"/>
    <w:rsid w:val="001945EA"/>
    <w:rsid w:val="00196835"/>
    <w:rsid w:val="001A00FF"/>
    <w:rsid w:val="001A36C7"/>
    <w:rsid w:val="001A686C"/>
    <w:rsid w:val="001A7F20"/>
    <w:rsid w:val="001B2786"/>
    <w:rsid w:val="001B7F7B"/>
    <w:rsid w:val="001C04AD"/>
    <w:rsid w:val="001C0F5E"/>
    <w:rsid w:val="001D2C8F"/>
    <w:rsid w:val="001D458E"/>
    <w:rsid w:val="001D6D96"/>
    <w:rsid w:val="001E7E22"/>
    <w:rsid w:val="001F4D3D"/>
    <w:rsid w:val="002031D4"/>
    <w:rsid w:val="0021165F"/>
    <w:rsid w:val="00212A3D"/>
    <w:rsid w:val="002144CF"/>
    <w:rsid w:val="00217FF0"/>
    <w:rsid w:val="0022525F"/>
    <w:rsid w:val="00226743"/>
    <w:rsid w:val="00233CED"/>
    <w:rsid w:val="002342B0"/>
    <w:rsid w:val="00234DFD"/>
    <w:rsid w:val="00235CB1"/>
    <w:rsid w:val="00241C08"/>
    <w:rsid w:val="00243208"/>
    <w:rsid w:val="00246E35"/>
    <w:rsid w:val="0025476F"/>
    <w:rsid w:val="002610F6"/>
    <w:rsid w:val="002743AD"/>
    <w:rsid w:val="002746C1"/>
    <w:rsid w:val="0027474E"/>
    <w:rsid w:val="00275280"/>
    <w:rsid w:val="00280673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F2364"/>
    <w:rsid w:val="002F559B"/>
    <w:rsid w:val="003061CD"/>
    <w:rsid w:val="00306FFA"/>
    <w:rsid w:val="00310CA5"/>
    <w:rsid w:val="00311AFD"/>
    <w:rsid w:val="00317B92"/>
    <w:rsid w:val="00322382"/>
    <w:rsid w:val="00326F11"/>
    <w:rsid w:val="00334E06"/>
    <w:rsid w:val="00337FF2"/>
    <w:rsid w:val="00344859"/>
    <w:rsid w:val="00352AF2"/>
    <w:rsid w:val="003530BD"/>
    <w:rsid w:val="00355317"/>
    <w:rsid w:val="0035608F"/>
    <w:rsid w:val="00360D8E"/>
    <w:rsid w:val="00363188"/>
    <w:rsid w:val="00366545"/>
    <w:rsid w:val="00367043"/>
    <w:rsid w:val="00371F0F"/>
    <w:rsid w:val="00371FFE"/>
    <w:rsid w:val="003731F8"/>
    <w:rsid w:val="0037699F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B1123"/>
    <w:rsid w:val="003B6591"/>
    <w:rsid w:val="003C383A"/>
    <w:rsid w:val="003C4D7F"/>
    <w:rsid w:val="003C6539"/>
    <w:rsid w:val="003D0213"/>
    <w:rsid w:val="003D2E89"/>
    <w:rsid w:val="003E0B3D"/>
    <w:rsid w:val="003E0C80"/>
    <w:rsid w:val="003E1025"/>
    <w:rsid w:val="003E17CB"/>
    <w:rsid w:val="003F1BDA"/>
    <w:rsid w:val="003F57BB"/>
    <w:rsid w:val="003F69E7"/>
    <w:rsid w:val="00406958"/>
    <w:rsid w:val="00406F44"/>
    <w:rsid w:val="0041377F"/>
    <w:rsid w:val="0041524A"/>
    <w:rsid w:val="0042491F"/>
    <w:rsid w:val="00424972"/>
    <w:rsid w:val="00424CD8"/>
    <w:rsid w:val="00427969"/>
    <w:rsid w:val="00435001"/>
    <w:rsid w:val="0044251E"/>
    <w:rsid w:val="00446580"/>
    <w:rsid w:val="00446E15"/>
    <w:rsid w:val="004606D2"/>
    <w:rsid w:val="0046222F"/>
    <w:rsid w:val="004627A2"/>
    <w:rsid w:val="00470DDB"/>
    <w:rsid w:val="004731F9"/>
    <w:rsid w:val="00482470"/>
    <w:rsid w:val="00487D39"/>
    <w:rsid w:val="00491EFB"/>
    <w:rsid w:val="00496B7C"/>
    <w:rsid w:val="004A0A3D"/>
    <w:rsid w:val="004A1F71"/>
    <w:rsid w:val="004A4AE7"/>
    <w:rsid w:val="004A4DF5"/>
    <w:rsid w:val="004B60E7"/>
    <w:rsid w:val="004C5F8F"/>
    <w:rsid w:val="004D4C58"/>
    <w:rsid w:val="004D620C"/>
    <w:rsid w:val="004D7191"/>
    <w:rsid w:val="004E6A5B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1005A"/>
    <w:rsid w:val="005105B6"/>
    <w:rsid w:val="00513666"/>
    <w:rsid w:val="0051395D"/>
    <w:rsid w:val="00513B47"/>
    <w:rsid w:val="00517863"/>
    <w:rsid w:val="00520BA4"/>
    <w:rsid w:val="00527493"/>
    <w:rsid w:val="005376EB"/>
    <w:rsid w:val="00540356"/>
    <w:rsid w:val="00544D75"/>
    <w:rsid w:val="00547EBC"/>
    <w:rsid w:val="005503B5"/>
    <w:rsid w:val="00550868"/>
    <w:rsid w:val="00550E28"/>
    <w:rsid w:val="00552D17"/>
    <w:rsid w:val="005731DE"/>
    <w:rsid w:val="0057562E"/>
    <w:rsid w:val="005759A9"/>
    <w:rsid w:val="00586C36"/>
    <w:rsid w:val="00586E9C"/>
    <w:rsid w:val="00590390"/>
    <w:rsid w:val="00592ABB"/>
    <w:rsid w:val="00593CB9"/>
    <w:rsid w:val="005A3D28"/>
    <w:rsid w:val="005C2AA6"/>
    <w:rsid w:val="005C302F"/>
    <w:rsid w:val="005C56C2"/>
    <w:rsid w:val="005D233A"/>
    <w:rsid w:val="005D3C60"/>
    <w:rsid w:val="005D7BBD"/>
    <w:rsid w:val="005E018B"/>
    <w:rsid w:val="005E0ADC"/>
    <w:rsid w:val="005E2A11"/>
    <w:rsid w:val="005E699A"/>
    <w:rsid w:val="005E7429"/>
    <w:rsid w:val="005F4CE1"/>
    <w:rsid w:val="00601B37"/>
    <w:rsid w:val="0060255F"/>
    <w:rsid w:val="00605700"/>
    <w:rsid w:val="00611274"/>
    <w:rsid w:val="00613401"/>
    <w:rsid w:val="00615D68"/>
    <w:rsid w:val="00615E7B"/>
    <w:rsid w:val="00624380"/>
    <w:rsid w:val="00624886"/>
    <w:rsid w:val="0062503D"/>
    <w:rsid w:val="00635C26"/>
    <w:rsid w:val="006369EF"/>
    <w:rsid w:val="00637156"/>
    <w:rsid w:val="00637D5E"/>
    <w:rsid w:val="00640613"/>
    <w:rsid w:val="006409BF"/>
    <w:rsid w:val="00643506"/>
    <w:rsid w:val="00643A00"/>
    <w:rsid w:val="006503B0"/>
    <w:rsid w:val="0065046E"/>
    <w:rsid w:val="00650BEE"/>
    <w:rsid w:val="00651D33"/>
    <w:rsid w:val="00652DBF"/>
    <w:rsid w:val="006545B7"/>
    <w:rsid w:val="00656041"/>
    <w:rsid w:val="006602CF"/>
    <w:rsid w:val="00661799"/>
    <w:rsid w:val="00666F21"/>
    <w:rsid w:val="00670BCF"/>
    <w:rsid w:val="00671678"/>
    <w:rsid w:val="006736A4"/>
    <w:rsid w:val="00673AFD"/>
    <w:rsid w:val="00675A95"/>
    <w:rsid w:val="0067772A"/>
    <w:rsid w:val="00683C23"/>
    <w:rsid w:val="00683DD9"/>
    <w:rsid w:val="00685E48"/>
    <w:rsid w:val="00685E8F"/>
    <w:rsid w:val="006953DF"/>
    <w:rsid w:val="006955A4"/>
    <w:rsid w:val="006A59FC"/>
    <w:rsid w:val="006B29EC"/>
    <w:rsid w:val="006B61F5"/>
    <w:rsid w:val="006C09FD"/>
    <w:rsid w:val="006C22EC"/>
    <w:rsid w:val="006D686B"/>
    <w:rsid w:val="006E3519"/>
    <w:rsid w:val="006E3957"/>
    <w:rsid w:val="006E4BA7"/>
    <w:rsid w:val="006F0706"/>
    <w:rsid w:val="006F1707"/>
    <w:rsid w:val="006F32AE"/>
    <w:rsid w:val="006F4CEF"/>
    <w:rsid w:val="007011F3"/>
    <w:rsid w:val="0070500A"/>
    <w:rsid w:val="00706729"/>
    <w:rsid w:val="00710882"/>
    <w:rsid w:val="00712188"/>
    <w:rsid w:val="00712668"/>
    <w:rsid w:val="007126CF"/>
    <w:rsid w:val="007204DD"/>
    <w:rsid w:val="00721BA2"/>
    <w:rsid w:val="00722DE0"/>
    <w:rsid w:val="00724954"/>
    <w:rsid w:val="00725ABE"/>
    <w:rsid w:val="0073597C"/>
    <w:rsid w:val="0074177F"/>
    <w:rsid w:val="00742CEA"/>
    <w:rsid w:val="00751F98"/>
    <w:rsid w:val="00753F4E"/>
    <w:rsid w:val="00773546"/>
    <w:rsid w:val="007738DC"/>
    <w:rsid w:val="00774DAC"/>
    <w:rsid w:val="00775F22"/>
    <w:rsid w:val="0077763F"/>
    <w:rsid w:val="00780EA7"/>
    <w:rsid w:val="00782799"/>
    <w:rsid w:val="00791B1E"/>
    <w:rsid w:val="007959BF"/>
    <w:rsid w:val="007A260B"/>
    <w:rsid w:val="007A4263"/>
    <w:rsid w:val="007A6967"/>
    <w:rsid w:val="007A733C"/>
    <w:rsid w:val="007A7BAA"/>
    <w:rsid w:val="007B611C"/>
    <w:rsid w:val="007C1A0B"/>
    <w:rsid w:val="007C1FE8"/>
    <w:rsid w:val="007C35AF"/>
    <w:rsid w:val="007C3DD0"/>
    <w:rsid w:val="007C4605"/>
    <w:rsid w:val="007C4FCE"/>
    <w:rsid w:val="007C6DFD"/>
    <w:rsid w:val="007C7680"/>
    <w:rsid w:val="007D2EFB"/>
    <w:rsid w:val="007D50F5"/>
    <w:rsid w:val="007E13C3"/>
    <w:rsid w:val="007E1539"/>
    <w:rsid w:val="007E1E8F"/>
    <w:rsid w:val="007E2D07"/>
    <w:rsid w:val="007E5313"/>
    <w:rsid w:val="007E5487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1025F"/>
    <w:rsid w:val="0081188D"/>
    <w:rsid w:val="00815258"/>
    <w:rsid w:val="008201AE"/>
    <w:rsid w:val="0082310A"/>
    <w:rsid w:val="00835BB6"/>
    <w:rsid w:val="00840905"/>
    <w:rsid w:val="00844B93"/>
    <w:rsid w:val="00845549"/>
    <w:rsid w:val="008508C7"/>
    <w:rsid w:val="008635D8"/>
    <w:rsid w:val="008676D4"/>
    <w:rsid w:val="008764A6"/>
    <w:rsid w:val="00877823"/>
    <w:rsid w:val="008804B6"/>
    <w:rsid w:val="00880509"/>
    <w:rsid w:val="00881A1B"/>
    <w:rsid w:val="008931C8"/>
    <w:rsid w:val="00897398"/>
    <w:rsid w:val="008A2160"/>
    <w:rsid w:val="008A219D"/>
    <w:rsid w:val="008A2B8E"/>
    <w:rsid w:val="008B3018"/>
    <w:rsid w:val="008C6DAA"/>
    <w:rsid w:val="008D05B6"/>
    <w:rsid w:val="008E18DB"/>
    <w:rsid w:val="008E3012"/>
    <w:rsid w:val="008E68AA"/>
    <w:rsid w:val="008E7A18"/>
    <w:rsid w:val="008F092A"/>
    <w:rsid w:val="008F4E3B"/>
    <w:rsid w:val="008F6504"/>
    <w:rsid w:val="008F652A"/>
    <w:rsid w:val="009005F1"/>
    <w:rsid w:val="00911DDC"/>
    <w:rsid w:val="009164D1"/>
    <w:rsid w:val="00921177"/>
    <w:rsid w:val="00924F90"/>
    <w:rsid w:val="009253AF"/>
    <w:rsid w:val="009269C5"/>
    <w:rsid w:val="00940AFD"/>
    <w:rsid w:val="00941823"/>
    <w:rsid w:val="00955206"/>
    <w:rsid w:val="00955A0C"/>
    <w:rsid w:val="00964C67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A79DC"/>
    <w:rsid w:val="009B3849"/>
    <w:rsid w:val="009B5226"/>
    <w:rsid w:val="009B661A"/>
    <w:rsid w:val="009B6996"/>
    <w:rsid w:val="009B7837"/>
    <w:rsid w:val="009B7AA4"/>
    <w:rsid w:val="009B7C9C"/>
    <w:rsid w:val="009C315A"/>
    <w:rsid w:val="009C48FF"/>
    <w:rsid w:val="009C5EE0"/>
    <w:rsid w:val="009D26AB"/>
    <w:rsid w:val="009D3999"/>
    <w:rsid w:val="009D4A93"/>
    <w:rsid w:val="009D63CB"/>
    <w:rsid w:val="009E653D"/>
    <w:rsid w:val="009E6F7B"/>
    <w:rsid w:val="009F27B7"/>
    <w:rsid w:val="009F29FF"/>
    <w:rsid w:val="009F5C55"/>
    <w:rsid w:val="00A00E33"/>
    <w:rsid w:val="00A13EF2"/>
    <w:rsid w:val="00A14CA5"/>
    <w:rsid w:val="00A1698A"/>
    <w:rsid w:val="00A16DF8"/>
    <w:rsid w:val="00A21C73"/>
    <w:rsid w:val="00A24ED5"/>
    <w:rsid w:val="00A326A8"/>
    <w:rsid w:val="00A326D8"/>
    <w:rsid w:val="00A44390"/>
    <w:rsid w:val="00A44ADA"/>
    <w:rsid w:val="00A52D80"/>
    <w:rsid w:val="00A53E2D"/>
    <w:rsid w:val="00A56076"/>
    <w:rsid w:val="00A6074D"/>
    <w:rsid w:val="00A666BD"/>
    <w:rsid w:val="00A67BDA"/>
    <w:rsid w:val="00A7108D"/>
    <w:rsid w:val="00A72F1E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5F38"/>
    <w:rsid w:val="00AD60CE"/>
    <w:rsid w:val="00AF437E"/>
    <w:rsid w:val="00AF60B3"/>
    <w:rsid w:val="00B01D80"/>
    <w:rsid w:val="00B073AB"/>
    <w:rsid w:val="00B10D8B"/>
    <w:rsid w:val="00B11B77"/>
    <w:rsid w:val="00B121F0"/>
    <w:rsid w:val="00B13754"/>
    <w:rsid w:val="00B165E3"/>
    <w:rsid w:val="00B172DB"/>
    <w:rsid w:val="00B233A3"/>
    <w:rsid w:val="00B23F65"/>
    <w:rsid w:val="00B31604"/>
    <w:rsid w:val="00B3284B"/>
    <w:rsid w:val="00B344D0"/>
    <w:rsid w:val="00B409F9"/>
    <w:rsid w:val="00B44AA9"/>
    <w:rsid w:val="00B46C97"/>
    <w:rsid w:val="00B476B2"/>
    <w:rsid w:val="00B60AB0"/>
    <w:rsid w:val="00B614E6"/>
    <w:rsid w:val="00B618F0"/>
    <w:rsid w:val="00B61F4A"/>
    <w:rsid w:val="00B652E3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70B9"/>
    <w:rsid w:val="00BA1EB4"/>
    <w:rsid w:val="00BB4003"/>
    <w:rsid w:val="00BC014A"/>
    <w:rsid w:val="00BC5421"/>
    <w:rsid w:val="00BD4D8F"/>
    <w:rsid w:val="00BD6776"/>
    <w:rsid w:val="00BD7E08"/>
    <w:rsid w:val="00BF4AC4"/>
    <w:rsid w:val="00BF5731"/>
    <w:rsid w:val="00C00670"/>
    <w:rsid w:val="00C0156F"/>
    <w:rsid w:val="00C02FA7"/>
    <w:rsid w:val="00C04630"/>
    <w:rsid w:val="00C07966"/>
    <w:rsid w:val="00C10556"/>
    <w:rsid w:val="00C20BED"/>
    <w:rsid w:val="00C213B6"/>
    <w:rsid w:val="00C25CD9"/>
    <w:rsid w:val="00C31F4B"/>
    <w:rsid w:val="00C3603D"/>
    <w:rsid w:val="00C377AF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60C3"/>
    <w:rsid w:val="00C6254F"/>
    <w:rsid w:val="00C6495C"/>
    <w:rsid w:val="00C649EE"/>
    <w:rsid w:val="00C65E3E"/>
    <w:rsid w:val="00C72ABB"/>
    <w:rsid w:val="00C81885"/>
    <w:rsid w:val="00C84884"/>
    <w:rsid w:val="00C9226D"/>
    <w:rsid w:val="00C92529"/>
    <w:rsid w:val="00C93E6A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1EAA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15ED"/>
    <w:rsid w:val="00D423AB"/>
    <w:rsid w:val="00D42BCF"/>
    <w:rsid w:val="00D44A05"/>
    <w:rsid w:val="00D50C6C"/>
    <w:rsid w:val="00D50E73"/>
    <w:rsid w:val="00D53571"/>
    <w:rsid w:val="00D53592"/>
    <w:rsid w:val="00D569CE"/>
    <w:rsid w:val="00D57396"/>
    <w:rsid w:val="00D606CF"/>
    <w:rsid w:val="00D60B4A"/>
    <w:rsid w:val="00D624AD"/>
    <w:rsid w:val="00D637E7"/>
    <w:rsid w:val="00D9025F"/>
    <w:rsid w:val="00D917AA"/>
    <w:rsid w:val="00D97038"/>
    <w:rsid w:val="00DB7190"/>
    <w:rsid w:val="00DD5333"/>
    <w:rsid w:val="00DD7DFB"/>
    <w:rsid w:val="00DE6074"/>
    <w:rsid w:val="00DF1312"/>
    <w:rsid w:val="00DF1854"/>
    <w:rsid w:val="00DF1A47"/>
    <w:rsid w:val="00DF25B8"/>
    <w:rsid w:val="00DF48E8"/>
    <w:rsid w:val="00DF5CB4"/>
    <w:rsid w:val="00DF65BC"/>
    <w:rsid w:val="00E01487"/>
    <w:rsid w:val="00E02974"/>
    <w:rsid w:val="00E05A12"/>
    <w:rsid w:val="00E06102"/>
    <w:rsid w:val="00E1222C"/>
    <w:rsid w:val="00E127C3"/>
    <w:rsid w:val="00E12BA5"/>
    <w:rsid w:val="00E151C0"/>
    <w:rsid w:val="00E158C7"/>
    <w:rsid w:val="00E17524"/>
    <w:rsid w:val="00E17E4D"/>
    <w:rsid w:val="00E22522"/>
    <w:rsid w:val="00E23CBD"/>
    <w:rsid w:val="00E27770"/>
    <w:rsid w:val="00E3174D"/>
    <w:rsid w:val="00E31BA8"/>
    <w:rsid w:val="00E335D9"/>
    <w:rsid w:val="00E402D8"/>
    <w:rsid w:val="00E4031D"/>
    <w:rsid w:val="00E413EC"/>
    <w:rsid w:val="00E449F3"/>
    <w:rsid w:val="00E56E73"/>
    <w:rsid w:val="00E622CD"/>
    <w:rsid w:val="00E64874"/>
    <w:rsid w:val="00E6720A"/>
    <w:rsid w:val="00E71CB3"/>
    <w:rsid w:val="00E74B2F"/>
    <w:rsid w:val="00E74F39"/>
    <w:rsid w:val="00E75446"/>
    <w:rsid w:val="00E82208"/>
    <w:rsid w:val="00E85AF5"/>
    <w:rsid w:val="00EA16DE"/>
    <w:rsid w:val="00EA4EFB"/>
    <w:rsid w:val="00EA63BC"/>
    <w:rsid w:val="00EA7057"/>
    <w:rsid w:val="00EA7FD3"/>
    <w:rsid w:val="00EB0C02"/>
    <w:rsid w:val="00EB61ED"/>
    <w:rsid w:val="00EB6549"/>
    <w:rsid w:val="00EC721C"/>
    <w:rsid w:val="00ED536F"/>
    <w:rsid w:val="00ED7259"/>
    <w:rsid w:val="00EE136A"/>
    <w:rsid w:val="00EE1A51"/>
    <w:rsid w:val="00EF1A04"/>
    <w:rsid w:val="00EF1B8C"/>
    <w:rsid w:val="00EF5A11"/>
    <w:rsid w:val="00F02EA7"/>
    <w:rsid w:val="00F07200"/>
    <w:rsid w:val="00F15AD5"/>
    <w:rsid w:val="00F218D7"/>
    <w:rsid w:val="00F25A7F"/>
    <w:rsid w:val="00F309C5"/>
    <w:rsid w:val="00F35B5A"/>
    <w:rsid w:val="00F42416"/>
    <w:rsid w:val="00F42A80"/>
    <w:rsid w:val="00F43B62"/>
    <w:rsid w:val="00F445D1"/>
    <w:rsid w:val="00F470B1"/>
    <w:rsid w:val="00F51750"/>
    <w:rsid w:val="00F51D18"/>
    <w:rsid w:val="00F526AD"/>
    <w:rsid w:val="00F62665"/>
    <w:rsid w:val="00F6266E"/>
    <w:rsid w:val="00F65AD9"/>
    <w:rsid w:val="00F704F2"/>
    <w:rsid w:val="00F7091F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589F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182</cp:revision>
  <cp:lastPrinted>2016-04-12T06:18:00Z</cp:lastPrinted>
  <dcterms:created xsi:type="dcterms:W3CDTF">2019-05-04T11:24:00Z</dcterms:created>
  <dcterms:modified xsi:type="dcterms:W3CDTF">2020-05-04T09:05:00Z</dcterms:modified>
</cp:coreProperties>
</file>